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21" w:rsidRPr="00A45C21" w:rsidRDefault="00A45C21" w:rsidP="00A45C21">
      <w:pPr>
        <w:spacing w:after="45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151313"/>
          <w:spacing w:val="11"/>
          <w:sz w:val="33"/>
          <w:szCs w:val="33"/>
          <w:lang w:eastAsia="ru-RU"/>
        </w:rPr>
      </w:pPr>
      <w:r w:rsidRPr="00A45C21">
        <w:rPr>
          <w:rFonts w:ascii="Montserrat" w:eastAsia="Times New Roman" w:hAnsi="Montserrat" w:cs="Times New Roman"/>
          <w:b/>
          <w:bCs/>
          <w:color w:val="151313"/>
          <w:spacing w:val="11"/>
          <w:sz w:val="33"/>
          <w:szCs w:val="33"/>
          <w:lang w:eastAsia="ru-RU"/>
        </w:rPr>
        <w:t>Комплекс упражнений для сонорных звуков</w:t>
      </w:r>
      <w:r>
        <w:rPr>
          <w:rFonts w:ascii="Montserrat" w:eastAsia="Times New Roman" w:hAnsi="Montserrat" w:cs="Times New Roman"/>
          <w:b/>
          <w:bCs/>
          <w:color w:val="151313"/>
          <w:spacing w:val="11"/>
          <w:sz w:val="33"/>
          <w:szCs w:val="33"/>
          <w:lang w:eastAsia="ru-RU"/>
        </w:rPr>
        <w:t xml:space="preserve"> (Р</w:t>
      </w:r>
      <w:proofErr w:type="gramStart"/>
      <w:r>
        <w:rPr>
          <w:rFonts w:ascii="Montserrat" w:eastAsia="Times New Roman" w:hAnsi="Montserrat" w:cs="Times New Roman"/>
          <w:b/>
          <w:bCs/>
          <w:color w:val="151313"/>
          <w:spacing w:val="11"/>
          <w:sz w:val="33"/>
          <w:szCs w:val="33"/>
          <w:lang w:eastAsia="ru-RU"/>
        </w:rPr>
        <w:t>,Р</w:t>
      </w:r>
      <w:proofErr w:type="gramEnd"/>
      <w:r w:rsidRPr="00A45C21">
        <w:rPr>
          <w:rFonts w:ascii="Montserrat" w:eastAsia="Times New Roman" w:hAnsi="Montserrat" w:cs="Times New Roman" w:hint="eastAsia"/>
          <w:b/>
          <w:bCs/>
          <w:color w:val="151313"/>
          <w:spacing w:val="11"/>
          <w:sz w:val="33"/>
          <w:szCs w:val="33"/>
          <w:lang w:eastAsia="ru-RU"/>
        </w:rPr>
        <w:t>’</w:t>
      </w:r>
      <w:r>
        <w:rPr>
          <w:rFonts w:ascii="Montserrat" w:eastAsia="Times New Roman" w:hAnsi="Montserrat" w:cs="Times New Roman"/>
          <w:b/>
          <w:bCs/>
          <w:color w:val="151313"/>
          <w:spacing w:val="11"/>
          <w:sz w:val="33"/>
          <w:szCs w:val="33"/>
          <w:lang w:eastAsia="ru-RU"/>
        </w:rPr>
        <w:t>,Л,Л</w:t>
      </w:r>
      <w:r w:rsidRPr="00A45C21">
        <w:rPr>
          <w:rFonts w:ascii="Montserrat" w:eastAsia="Times New Roman" w:hAnsi="Montserrat" w:cs="Times New Roman" w:hint="eastAsia"/>
          <w:b/>
          <w:bCs/>
          <w:color w:val="151313"/>
          <w:spacing w:val="11"/>
          <w:sz w:val="33"/>
          <w:szCs w:val="33"/>
          <w:lang w:eastAsia="ru-RU"/>
        </w:rPr>
        <w:t>’</w:t>
      </w:r>
      <w:r>
        <w:rPr>
          <w:rFonts w:ascii="Montserrat" w:eastAsia="Times New Roman" w:hAnsi="Montserrat" w:cs="Times New Roman"/>
          <w:b/>
          <w:bCs/>
          <w:color w:val="151313"/>
          <w:spacing w:val="11"/>
          <w:sz w:val="33"/>
          <w:szCs w:val="33"/>
          <w:lang w:eastAsia="ru-RU"/>
        </w:rPr>
        <w:t>)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Окошко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Держать рот открытым на счет 5–10, затем закрытым на такой же счет. Губы и язык расслаблены. Кончик языка лежит возле нижних зубов в естественной позе.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Заборчик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Показываем зубки в широкой улыбке. Челюсти сомкнуты, уголки губ максимально разведены. Счет до 10.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Бублик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Вытягиваем губы вперед при сомкнутых зубах так, чтобы часть зубов была видна, то </w:t>
      </w:r>
      <w:proofErr w:type="gramStart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есть</w:t>
      </w:r>
      <w:proofErr w:type="gramEnd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не смыкая губы. Счет до 10.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Месим тесто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Вариант упражнения для сонорных на звук Л выглядит так: язык укладывается на нижнюю губу в расслабленном состоянии и прохлопывается верхней губой со звуком «</w:t>
      </w:r>
      <w:proofErr w:type="spellStart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пя-пя-пя</w:t>
      </w:r>
      <w:proofErr w:type="spellEnd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».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Блинчик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Расслабленный плоский язык, напоминающий по форме блин, свободно лежит на верхней губе, накрывая ее. Рот открыт без напряжения, губы расслаблены. Счет до 10.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Иголочка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Язык узкий и острый, высовывается вперед сквозь приоткрытый рот и удерживается в таком положении на счет до 10. Затем убирается за нижние зубы.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Вкусное варенье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Вариант для свистящих и сонорных: «варенье слизывается только с верхней губы. Язык в расслабленном положении </w:t>
      </w:r>
      <w:proofErr w:type="gramStart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на</w:t>
      </w:r>
      <w:proofErr w:type="gramEnd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нижней губе поднимается </w:t>
      </w:r>
      <w:proofErr w:type="gramStart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к</w:t>
      </w:r>
      <w:proofErr w:type="gramEnd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верхней и проводит по ней сверху вниз, в этом же движении уходит за верхние зубы, рот закрывается.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Чашечка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Из положения «блинчик» края языка нужно приподнять, чтобы получилось подобие чашки. Удерживать под счет сначала снаружи (на верхней губе), затем завести за зубы.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Качели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Выполняется широким кончиком языка. Язык высовывается изо рта, попеременно тянется к носу и опускается к подбородку.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Чистим зубки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Язык двигается по верхним зубам из стороны в сторону, снаружи и внутри. Рот приоткрыт, губы в легкой улыбке.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Маляр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Малыш открывает рот и широким языком начинает «красить» верхнее небо. Движения от зубов в сторону горла и обратно к зубам плавные и с нажимом. </w:t>
      </w:r>
      <w:proofErr w:type="gramStart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Следите</w:t>
      </w:r>
      <w:proofErr w:type="gramEnd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чтобы язык не дергался и не «цокал», челюсть должна оставаться неподвижной.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Пароход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Вариант для сонорных: долгий звук «</w:t>
      </w:r>
      <w:proofErr w:type="spellStart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ы</w:t>
      </w:r>
      <w:proofErr w:type="spellEnd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» произносится с прикушенным кончиком языка, губы разведены в улыбку. Должен отчетливо слышаться звук «л».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Лошадка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Исходное положение «маляр», язык прижат к верхнему небу. Язык отрывается от неба со щелчком – «цоканьем». Челюсть остается неподвижной.</w:t>
      </w:r>
    </w:p>
    <w:p w:rsidR="00A45C21" w:rsidRP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Грибок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Плоский язык «приклеивается» к небу максимальной площадью – это шляпка грибка, а роль ножки выполняет корень языка и уздечка. Положение удерживается под счет.</w:t>
      </w:r>
    </w:p>
    <w:p w:rsidR="00A45C21" w:rsidRDefault="00A45C21" w:rsidP="00A45C21">
      <w:pPr>
        <w:numPr>
          <w:ilvl w:val="0"/>
          <w:numId w:val="1"/>
        </w:numPr>
        <w:spacing w:after="0" w:line="345" w:lineRule="atLeast"/>
        <w:ind w:left="0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  <w:proofErr w:type="gramStart"/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A45C21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Гармошка</w:t>
      </w:r>
      <w:r w:rsidRPr="00A45C21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Исходное положение «грибок</w:t>
      </w:r>
      <w:r w:rsidRPr="00A45C21">
        <w:rPr>
          <w:rFonts w:ascii="Montserrat" w:eastAsia="Times New Roman" w:hAnsi="Montserrat" w:cs="Times New Roman" w:hint="eastAsia"/>
          <w:color w:val="151313"/>
          <w:spacing w:val="11"/>
          <w:sz w:val="28"/>
          <w:szCs w:val="28"/>
          <w:lang w:eastAsia="ru-RU"/>
        </w:rPr>
        <w:t>»</w:t>
      </w:r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>, язык широко «приклеен» к небу, губы в улыбке, рот приоткрыт.</w:t>
      </w:r>
      <w:proofErr w:type="gramEnd"/>
      <w:r w:rsidRPr="00A45C21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Открывайте и закрывайте рот, не отрывая язык от неба и не двигая губами.</w:t>
      </w:r>
    </w:p>
    <w:p w:rsidR="006A5B7C" w:rsidRDefault="006A5B7C" w:rsidP="006A5B7C">
      <w:pPr>
        <w:spacing w:after="0" w:line="345" w:lineRule="atLeast"/>
        <w:jc w:val="both"/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</w:pPr>
    </w:p>
    <w:p w:rsidR="006A5B7C" w:rsidRPr="006A5B7C" w:rsidRDefault="006A5B7C" w:rsidP="006A5B7C">
      <w:pPr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>Комплекс упражнений для шипящих звуков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«Бублик»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сжатых зубах губы собрать в круг, чтобы резцы были видны. Губы не поджаты, а вытянуты. Положение фиксируется на несколько секунд. Первое время малыш может удерживать губами легкий продолговатый предмет, наподобие карандаша, пока мышцы не закрепят правильное положение.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«Месим тесто»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 – это язычок, задача зубок – хорошенько его замесить. Плоский язычок просовывается в узкую щель между верхними и нижними зубами, зубки покусывают язычок и мешают ему высовываться наружу. В ходе упражнения язык должен максимально пройти через зубы и обратно.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«Блинчики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Полностью расслабленный плоский язычок укладывается на нижнюю губу, должна получиться форма блинчика. Рот приоткрыт в улыбке. Положение фиксируется на несколько секунд. Цель – научить малыша выполнять упражнение без напряжения, язычок не должен дрожать и двигаться, удержание должно быть легким.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«Варенье»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Воображаемое варенье слизывается язычком с верхней губы вертикально ориентированными движениями. То есть язык двигается сверху вниз и в рот, а не вдоль губы. Рот при этом приоткрыт, губы сомкнуты вокруг языка.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«Чашечка»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Исходное положение – «блинчик», рот округло приоткрыт (челюсть опущена, губы образуют букву О). Язычок следует оторвать от нижнего неба, приподнять его боковые края и удерживать в таком положении 10 секунд. Можно представить, что язычок – это сосуд с водой, которую нельзя расплескать.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«Качели»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открыт, губы в полуулыбке, зубы видны. Язычок расслаблен, лежит на нижнем небе, упираясь кончиком в тыльную сторону нижних зубов. Каждые пять секунд язык меняет положение, упираясь кончиком в верхние зубы и обратно. Челюсть и губы остаются при этом полностью неподвижными.</w:t>
      </w:r>
    </w:p>
    <w:p w:rsid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«Грибок»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широко открыт, язычок плоской спинкой присасывается к верхнему небу, образуя «шляпку» гриба. Кончик языка находится возле передних зубов. Напряжение должно быть в подъязычной связке – «ножке» грибка.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«</w:t>
      </w:r>
      <w:r w:rsidRPr="006A5B7C">
        <w:rPr>
          <w:rFonts w:ascii="Montserrat" w:eastAsia="Times New Roman" w:hAnsi="Montserrat" w:cs="Times New Roman"/>
          <w:b/>
          <w:color w:val="151313"/>
          <w:spacing w:val="11"/>
          <w:sz w:val="28"/>
          <w:szCs w:val="28"/>
          <w:lang w:eastAsia="ru-RU"/>
        </w:rPr>
        <w:t>Лошадка</w:t>
      </w:r>
      <w:r w:rsidRPr="006A5B7C">
        <w:rPr>
          <w:rFonts w:ascii="Montserrat" w:eastAsia="Times New Roman" w:hAnsi="Montserrat" w:cs="Times New Roman" w:hint="eastAsia"/>
          <w:b/>
          <w:color w:val="151313"/>
          <w:spacing w:val="11"/>
          <w:sz w:val="28"/>
          <w:szCs w:val="28"/>
          <w:lang w:eastAsia="ru-RU"/>
        </w:rPr>
        <w:t>»</w:t>
      </w:r>
      <w:r w:rsidRPr="006A5B7C">
        <w:rPr>
          <w:rFonts w:ascii="Montserrat" w:eastAsia="Times New Roman" w:hAnsi="Montserrat" w:cs="Times New Roman"/>
          <w:color w:val="151313"/>
          <w:spacing w:val="11"/>
          <w:sz w:val="28"/>
          <w:szCs w:val="28"/>
          <w:lang w:eastAsia="ru-RU"/>
        </w:rPr>
        <w:t xml:space="preserve"> Исходное положение «маляр», язык прижат к верхнему небу. Язык отрывается от неба со щелчком – «цоканьем». Челюсть остается неподвижной.</w:t>
      </w:r>
    </w:p>
    <w:p w:rsidR="006A5B7C" w:rsidRPr="006A5B7C" w:rsidRDefault="006A5B7C" w:rsidP="006A5B7C">
      <w:pPr>
        <w:numPr>
          <w:ilvl w:val="0"/>
          <w:numId w:val="2"/>
        </w:numPr>
        <w:spacing w:after="0" w:line="34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«Парус»</w:t>
      </w:r>
      <w:r w:rsidRPr="006A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Ротик открыт в легкой улыбке, кончик языка прилеплен к верхнему небу, сам язык широкий. Задача – в таком положении распластать язычок на максимальную площадь, т. е. надуть, как парус. Удерживать 10 секунд.</w:t>
      </w:r>
    </w:p>
    <w:p w:rsidR="00F37143" w:rsidRDefault="00F37143" w:rsidP="006A5B7C">
      <w:pPr>
        <w:jc w:val="both"/>
        <w:rPr>
          <w:sz w:val="28"/>
          <w:szCs w:val="28"/>
        </w:rPr>
      </w:pPr>
    </w:p>
    <w:p w:rsidR="00083C47" w:rsidRDefault="00083C47" w:rsidP="006A5B7C">
      <w:pPr>
        <w:jc w:val="both"/>
        <w:rPr>
          <w:sz w:val="28"/>
          <w:szCs w:val="28"/>
        </w:rPr>
      </w:pPr>
    </w:p>
    <w:p w:rsidR="00083C47" w:rsidRDefault="00083C47" w:rsidP="006A5B7C">
      <w:pPr>
        <w:jc w:val="both"/>
        <w:rPr>
          <w:sz w:val="28"/>
          <w:szCs w:val="28"/>
        </w:rPr>
      </w:pPr>
    </w:p>
    <w:p w:rsidR="00083C47" w:rsidRDefault="00083C47" w:rsidP="006A5B7C">
      <w:pPr>
        <w:jc w:val="both"/>
        <w:rPr>
          <w:sz w:val="28"/>
          <w:szCs w:val="28"/>
        </w:rPr>
      </w:pPr>
    </w:p>
    <w:p w:rsidR="00083C47" w:rsidRDefault="00083C47" w:rsidP="006A5B7C">
      <w:pPr>
        <w:jc w:val="both"/>
        <w:rPr>
          <w:sz w:val="28"/>
          <w:szCs w:val="28"/>
        </w:rPr>
      </w:pPr>
    </w:p>
    <w:p w:rsidR="00083C47" w:rsidRDefault="00083C47" w:rsidP="006A5B7C">
      <w:pPr>
        <w:jc w:val="both"/>
        <w:rPr>
          <w:sz w:val="28"/>
          <w:szCs w:val="28"/>
        </w:rPr>
      </w:pPr>
    </w:p>
    <w:p w:rsidR="00083C47" w:rsidRDefault="00083C47" w:rsidP="006A5B7C">
      <w:pPr>
        <w:jc w:val="both"/>
        <w:rPr>
          <w:sz w:val="28"/>
          <w:szCs w:val="28"/>
        </w:rPr>
      </w:pPr>
    </w:p>
    <w:p w:rsidR="00083C47" w:rsidRPr="00083C47" w:rsidRDefault="00083C47" w:rsidP="00083C47">
      <w:pPr>
        <w:pStyle w:val="3"/>
        <w:shd w:val="clear" w:color="auto" w:fill="FFFFFF"/>
        <w:spacing w:before="0"/>
        <w:jc w:val="center"/>
        <w:textAlignment w:val="baseline"/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lastRenderedPageBreak/>
        <w:t xml:space="preserve">Комплекс упражнений для свистящих звуков С, </w:t>
      </w:r>
      <w:proofErr w:type="gramStart"/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З</w:t>
      </w:r>
      <w:proofErr w:type="gramEnd"/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, Ц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«Заборчик»</w:t>
      </w:r>
    </w:p>
    <w:p w:rsidR="00083C47" w:rsidRPr="00083C47" w:rsidRDefault="00083C47" w:rsidP="00083C47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улыбнуться, улыбнуться, с напряжением обнажив сомкнутые зубы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3458F1" w:rsidRDefault="00083C47" w:rsidP="00083C47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gramStart"/>
      <w:r w:rsidRPr="00083C47">
        <w:rPr>
          <w:rFonts w:ascii="Times New Roman" w:hAnsi="Times New Roman" w:cs="Times New Roman"/>
          <w:color w:val="222222"/>
          <w:sz w:val="28"/>
          <w:szCs w:val="28"/>
        </w:rPr>
        <w:t>(Удержать 5-10 секунд.</w:t>
      </w:r>
      <w:proofErr w:type="gramEnd"/>
      <w:r w:rsidRPr="00083C4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083C47">
        <w:rPr>
          <w:rFonts w:ascii="Times New Roman" w:hAnsi="Times New Roman" w:cs="Times New Roman"/>
          <w:color w:val="222222"/>
          <w:sz w:val="28"/>
          <w:szCs w:val="28"/>
        </w:rPr>
        <w:t>Повторить 5-8 раз).</w:t>
      </w:r>
      <w:proofErr w:type="gramEnd"/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«Месим тесто»</w:t>
      </w:r>
    </w:p>
    <w:p w:rsidR="00083C47" w:rsidRPr="003458F1" w:rsidRDefault="00083C47" w:rsidP="003458F1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улыбнуться</w:t>
      </w:r>
      <w:proofErr w:type="gramStart"/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с</w:t>
      </w:r>
      <w:proofErr w:type="gramEnd"/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покойно</w:t>
      </w:r>
      <w:proofErr w:type="spellEnd"/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 xml:space="preserve"> положить язык на нижнюю губу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пошлепать его губами, произносить — «</w:t>
      </w:r>
      <w:proofErr w:type="spellStart"/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пя-пя-пя-пя-пя</w:t>
      </w:r>
      <w:proofErr w:type="spellEnd"/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»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3458F1" w:rsidRDefault="00083C47" w:rsidP="00083C47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закусить язык зубами и протаскивать его сквозь зубы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 с усилием.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«Блинчик»</w:t>
      </w:r>
    </w:p>
    <w:p w:rsidR="00083C47" w:rsidRPr="003458F1" w:rsidRDefault="00083C47" w:rsidP="003458F1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улыбнуться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приоткрыть рот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положить широкий передний край языка на нижнюю губу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удержать язык в таком положении подсчет 1до 5-10;</w:t>
      </w:r>
    </w:p>
    <w:p w:rsidR="00083C47" w:rsidRPr="00083C47" w:rsidRDefault="00083C47" w:rsidP="00083C47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важно следить, чтобы нижняя губа не напрягалась и не натягивалась на нижние зубы.  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« </w:t>
      </w: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Чистим зубы»</w:t>
      </w:r>
    </w:p>
    <w:p w:rsidR="00083C47" w:rsidRPr="00083C47" w:rsidRDefault="00083C47" w:rsidP="00083C47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улыбнуться, открыть рот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кончиком языка с внутренней стороны «почистить»  нижние  зубы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делать движения языком сначала из стороны в сторону, потом снизу вверх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3458F1" w:rsidRDefault="00083C47" w:rsidP="00083C47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нижняя челюсть при этом не двигается.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«Часики»</w:t>
      </w:r>
    </w:p>
    <w:p w:rsidR="00083C47" w:rsidRPr="00083C47" w:rsidRDefault="00083C47" w:rsidP="00083C47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улыбнуться, открыть рот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3458F1" w:rsidRDefault="00083C47" w:rsidP="003458F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кончик языка (как часовую стрелку) переводить из одного уголка рта в другой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нижняя челюсть неподвижна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«Вкусное варенье»</w:t>
      </w:r>
    </w:p>
    <w:p w:rsidR="00083C47" w:rsidRPr="00083C47" w:rsidRDefault="00083C47" w:rsidP="00083C47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улыбнуться, рот открыть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медленно, не отрывая языка, облизать сначала верхнюю, затем нижнюю губу по кругу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нижняя губа не должна обтягивать зубы (можно оттянуть ее  вниз рукой).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«Киска сердится»</w:t>
      </w:r>
    </w:p>
    <w:p w:rsidR="00083C47" w:rsidRPr="003458F1" w:rsidRDefault="00083C47" w:rsidP="003458F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губы в улыбке, рот открыт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широкий кончик языка упирается в бугорки за нижними зубами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на счет «раз»- выгнуть язык горкой, упираясь кончиком языка в бугорки за нижними зубами,  на счет «два» язык убирается  вглубь рта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кончик языка при этом не должен отрываться от бугорочков за  нижними зубами рот не закрывается.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«Загнать мяч в ворота»</w:t>
      </w:r>
    </w:p>
    <w:p w:rsidR="00083C47" w:rsidRPr="00083C47" w:rsidRDefault="00083C47" w:rsidP="00083C47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положить широкий язык на нижнюю губу и плавно, со звуком «Ф» задуть ватный шарик, лежащий на столе, между двумя кубиками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щеки не должны надуваться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«Футбол»</w:t>
      </w:r>
    </w:p>
    <w:p w:rsidR="00083C47" w:rsidRPr="003458F1" w:rsidRDefault="00083C47" w:rsidP="003458F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рот закрыт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кончик языка напряжением поочередно упирается в щёки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на щеках образуются твердые шарики 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— </w:t>
      </w: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«мячики»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«Змейка»</w:t>
      </w:r>
    </w:p>
    <w:p w:rsidR="00083C47" w:rsidRPr="003458F1" w:rsidRDefault="00083C47" w:rsidP="003458F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открыть рот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узкий язык сильно выдвигать вперед и убирать обратно в рот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не прикасаться к губам и зубам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83C47" w:rsidRPr="00083C47" w:rsidRDefault="00083C47" w:rsidP="003458F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5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«Трубочка»</w:t>
      </w:r>
    </w:p>
    <w:p w:rsidR="00083C47" w:rsidRPr="003458F1" w:rsidRDefault="00083C47" w:rsidP="003458F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открыть рот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="003458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458F1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высунуть широкий язык и загнуть его боковые края вверх</w:t>
      </w:r>
      <w:r w:rsidRPr="003458F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083C47" w:rsidRPr="00083C47" w:rsidRDefault="00083C47" w:rsidP="00083C47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083C47">
        <w:rPr>
          <w:rStyle w:val="a6"/>
          <w:rFonts w:ascii="Times New Roman" w:hAnsi="Times New Roman" w:cs="Times New Roman"/>
          <w:i w:val="0"/>
          <w:color w:val="222222"/>
          <w:sz w:val="28"/>
          <w:szCs w:val="28"/>
          <w:bdr w:val="none" w:sz="0" w:space="0" w:color="auto" w:frame="1"/>
        </w:rPr>
        <w:t>подуть в «трубочку»</w:t>
      </w:r>
      <w:r w:rsidRPr="00083C4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83C47" w:rsidRPr="00083C47" w:rsidRDefault="00083C47" w:rsidP="006A5B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C47" w:rsidRPr="00083C47" w:rsidSect="00A45C21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8C1"/>
    <w:multiLevelType w:val="multilevel"/>
    <w:tmpl w:val="FF4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8057B"/>
    <w:multiLevelType w:val="multilevel"/>
    <w:tmpl w:val="048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C1846"/>
    <w:multiLevelType w:val="multilevel"/>
    <w:tmpl w:val="BE8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756A3"/>
    <w:multiLevelType w:val="multilevel"/>
    <w:tmpl w:val="F848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85B74"/>
    <w:multiLevelType w:val="multilevel"/>
    <w:tmpl w:val="7200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16844"/>
    <w:multiLevelType w:val="multilevel"/>
    <w:tmpl w:val="993E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8517D"/>
    <w:multiLevelType w:val="multilevel"/>
    <w:tmpl w:val="D4DA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E6F6D"/>
    <w:multiLevelType w:val="multilevel"/>
    <w:tmpl w:val="D438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A0C41"/>
    <w:multiLevelType w:val="multilevel"/>
    <w:tmpl w:val="792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D64D5"/>
    <w:multiLevelType w:val="multilevel"/>
    <w:tmpl w:val="09F2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C2F45"/>
    <w:multiLevelType w:val="multilevel"/>
    <w:tmpl w:val="A94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D3CFB"/>
    <w:multiLevelType w:val="multilevel"/>
    <w:tmpl w:val="558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D1A71"/>
    <w:multiLevelType w:val="multilevel"/>
    <w:tmpl w:val="1F76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C21"/>
    <w:rsid w:val="00083C47"/>
    <w:rsid w:val="003458F1"/>
    <w:rsid w:val="006A5B7C"/>
    <w:rsid w:val="006B1F1A"/>
    <w:rsid w:val="00A20555"/>
    <w:rsid w:val="00A35C46"/>
    <w:rsid w:val="00A45C21"/>
    <w:rsid w:val="00AD128D"/>
    <w:rsid w:val="00DF09EE"/>
    <w:rsid w:val="00F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43"/>
  </w:style>
  <w:style w:type="paragraph" w:styleId="2">
    <w:name w:val="heading 2"/>
    <w:basedOn w:val="a"/>
    <w:link w:val="20"/>
    <w:uiPriority w:val="9"/>
    <w:qFormat/>
    <w:rsid w:val="00A45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83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5B7C"/>
    <w:rPr>
      <w:color w:val="0000FF"/>
      <w:u w:val="single"/>
    </w:rPr>
  </w:style>
  <w:style w:type="character" w:customStyle="1" w:styleId="courses-itemtitle-marker">
    <w:name w:val="courses-item__title-marker"/>
    <w:basedOn w:val="a0"/>
    <w:rsid w:val="006A5B7C"/>
  </w:style>
  <w:style w:type="paragraph" w:customStyle="1" w:styleId="courses-itemdisc-title">
    <w:name w:val="courses-item__disc-title"/>
    <w:basedOn w:val="a"/>
    <w:rsid w:val="006A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A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3C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083C47"/>
    <w:rPr>
      <w:b/>
      <w:bCs/>
    </w:rPr>
  </w:style>
  <w:style w:type="character" w:styleId="a6">
    <w:name w:val="Emphasis"/>
    <w:basedOn w:val="a0"/>
    <w:uiPriority w:val="20"/>
    <w:qFormat/>
    <w:rsid w:val="00083C4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0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6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2022-10-13T08:01:00Z</dcterms:created>
  <dcterms:modified xsi:type="dcterms:W3CDTF">2022-10-27T18:01:00Z</dcterms:modified>
</cp:coreProperties>
</file>